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8 do wniosku o dofinansowanie </w:t>
      </w:r>
    </w:p>
    <w:p w:rsidR="00000000" w:rsidDel="00000000" w:rsidP="00000000" w:rsidRDefault="00000000" w:rsidRPr="00000000" w14:paraId="00000002">
      <w:pPr>
        <w:keepNext w:val="1"/>
        <w:keepLines w:val="1"/>
        <w:spacing w:after="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2.07 Odnawialne źródła energii – RLKS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2548255</wp:posOffset>
            </wp:positionH>
            <wp:positionV relativeFrom="paragraph">
              <wp:posOffset>12700</wp:posOffset>
            </wp:positionV>
            <wp:extent cx="733425" cy="304778"/>
            <wp:effectExtent b="0" l="0" r="0" t="0"/>
            <wp:wrapNone/>
            <wp:docPr descr="Logo Lokalna Żuławska Grupa Działania" id="1157308097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keepLines w:val="1"/>
        <w:spacing w:after="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 </w:t>
      </w:r>
    </w:p>
    <w:p w:rsidR="00000000" w:rsidDel="00000000" w:rsidP="00000000" w:rsidRDefault="00000000" w:rsidRPr="00000000" w14:paraId="00000004">
      <w:pPr>
        <w:spacing w:after="60" w:before="6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OŚWIADCZENIE DOTYCZĄCE ZGODNOŚCI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PROJEKTU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Z HORYZONTALNYMI WARUNKAMI UDZIELENIA WSPARCIA 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 RAMACH DZIAŁANIA 2.07 ODNAWIALNE ŹRÓDŁA ENERGII – RLKS</w:t>
      </w:r>
      <w:r w:rsidDel="00000000" w:rsidR="00000000" w:rsidRPr="00000000">
        <w:rPr>
          <w:b w:val="1"/>
          <w:bCs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1"/>
        <w:tblpPr w:leftFromText="141" w:rightFromText="141" w:topFromText="0" w:bottomFromText="0" w:vertAnchor="page" w:horzAnchor="margin" w:tblpX="0" w:tblpY="4906"/>
        <w:tblW w:w="9493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7915"/>
        <w:gridCol w:w="1578"/>
        <w:tblGridChange w:id="0">
          <w:tblGrid>
            <w:gridCol w:w="7915"/>
            <w:gridCol w:w="1578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Oświadczam, że  projekt jest zgodny z zasadą równości szans i niedyskryminacji, w tym dostępności dla osób z niepełnosprawnościami i wpływa pozytywnie na jej realizację.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 / NIE*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Oświadczam, że projektu jest zgodny z Kartą Praw Podstawowych Unii Europejskiej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 / NIE*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Oświadczam, że projekt jest zgodny z Konwencją o Prawach Osób Niepełnosprawnych, sporządzoną w Nowym Jorku dnia 13 grudnia 2006 r.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 / NIE*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Oświadczam, że projekt jest zgodny z zasadą równości kobiet i mężczyzn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59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60" w:before="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 / NIE*</w:t>
            </w:r>
          </w:p>
        </w:tc>
      </w:tr>
    </w:tbl>
    <w:p w:rsidR="00000000" w:rsidDel="00000000" w:rsidP="00000000" w:rsidRDefault="00000000" w:rsidRPr="00000000" w14:paraId="00000012">
      <w:pPr>
        <w:spacing w:after="60" w:before="6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before="6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ind w:left="424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4247" w:firstLine="708.0000000000001"/>
        <w:rPr/>
      </w:pPr>
      <w:r w:rsidDel="00000000" w:rsidR="00000000" w:rsidRPr="00000000">
        <w:rPr>
          <w:rtl w:val="0"/>
        </w:rPr>
        <w:t xml:space="preserve">podpis Wnioskodawcy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-905825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-706753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-706753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 wyłączeniem zasady zrównoważonego rozwoju, w tym zasady DNSH (zasada nieczynienia znaczącej szkody środowisku)</w:t>
      </w:r>
    </w:p>
  </w:footnote>
  <w:footnote w:id="1"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Dz. Urz. UE C 326 z 26.10.2012, str. 391</w:t>
      </w:r>
    </w:p>
  </w:footnote>
  <w:footnote w:id="2"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Dz. U. z 2012 r. poz. 1169, ze. zm.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niepotrzebne skreślić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-800099</wp:posOffset>
          </wp:positionH>
          <wp:positionV relativeFrom="paragraph">
            <wp:posOffset>0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6" name="image2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2.png"/>
                  <pic:cNvPicPr preferRelativeResize="0"/>
                </pic:nvPicPr>
                <pic:blipFill>
                  <a:blip r:embed="rId1"/>
                  <a:srcRect b="-29167" l="0" r="0" t="29167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TekstprzypisudolnegoZnak" w:customStyle="1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 w:val="1"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 w:val="1"/>
    <w:rsid w:val="004B7D36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981EE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981EE3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981EE3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981EE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981EE3"/>
    <w:rPr>
      <w:rFonts w:ascii="Segoe UI" w:cs="Segoe UI" w:hAnsi="Segoe UI"/>
      <w:sz w:val="18"/>
      <w:szCs w:val="18"/>
    </w:rPr>
  </w:style>
  <w:style w:type="character" w:styleId="Hipercze">
    <w:name w:val="Hyperlink"/>
    <w:basedOn w:val="Domylnaczcionkaakapitu"/>
    <w:uiPriority w:val="99"/>
    <w:unhideWhenUsed w:val="1"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8F62F2"/>
    <w:rPr>
      <w:color w:val="605e5c"/>
      <w:shd w:color="auto" w:fill="e1dfdd" w:val="clear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A24300"/>
    <w:rPr>
      <w:color w:val="954f72" w:themeColor="followedHyperlink"/>
      <w:u w:val="single"/>
    </w:rPr>
  </w:style>
  <w:style w:type="paragraph" w:styleId="Poprawka">
    <w:name w:val="Revision"/>
    <w:hidden w:val="1"/>
    <w:uiPriority w:val="99"/>
    <w:semiHidden w:val="1"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 w:val="1"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 w:val="1"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D231D"/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A96D31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A96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A96D3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oxwTBbaOHvkVgx3dF9SebXSDug==">CgMxLjA4AHIhMWU1bXVydlRHNFlfcTR3NktJOHdJenplWW9KaUk5bzZI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2025-12-22T12:05:00Z</dcterms:created>
  <dc:creator>Skierka Joanna</dc:creator>
</cp:coreProperties>
</file>